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74D8" w14:textId="0C2FFC0A" w:rsidR="0005471B" w:rsidRPr="0005471B" w:rsidRDefault="00720C5D" w:rsidP="0005471B">
      <w:pPr>
        <w:jc w:val="center"/>
        <w:rPr>
          <w:b/>
          <w:bCs/>
          <w:sz w:val="24"/>
          <w:szCs w:val="24"/>
        </w:rPr>
      </w:pPr>
      <w:r>
        <w:rPr>
          <w:rFonts w:ascii="Helvetica" w:hAnsi="Helvetica" w:cs="Helvetica"/>
          <w:noProof/>
          <w:color w:val="454545"/>
          <w:sz w:val="20"/>
          <w:szCs w:val="20"/>
        </w:rPr>
        <w:drawing>
          <wp:inline distT="0" distB="0" distL="0" distR="0" wp14:anchorId="3F060BA6" wp14:editId="15F5E386">
            <wp:extent cx="1715770" cy="1715770"/>
            <wp:effectExtent l="0" t="0" r="0" b="0"/>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770" cy="1715770"/>
                    </a:xfrm>
                    <a:prstGeom prst="rect">
                      <a:avLst/>
                    </a:prstGeom>
                  </pic:spPr>
                </pic:pic>
              </a:graphicData>
            </a:graphic>
          </wp:inline>
        </w:drawing>
      </w:r>
    </w:p>
    <w:p w14:paraId="043B0D0F" w14:textId="6FDBD9E7" w:rsidR="00E560F6" w:rsidRPr="00720C5D" w:rsidRDefault="00E560F6" w:rsidP="00E560F6">
      <w:pPr>
        <w:jc w:val="center"/>
        <w:rPr>
          <w:rFonts w:ascii="Arial" w:hAnsi="Arial" w:cs="Arial"/>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0C5D">
        <w:rPr>
          <w:rFonts w:ascii="Arial" w:hAnsi="Arial" w:cs="Arial"/>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Gratitude Practice</w:t>
      </w:r>
    </w:p>
    <w:p w14:paraId="4EEA7BF2" w14:textId="5CC6AD4A" w:rsidR="00E560F6" w:rsidRDefault="00E560F6" w:rsidP="00E560F6">
      <w:pPr>
        <w:rPr>
          <w:sz w:val="24"/>
          <w:szCs w:val="24"/>
        </w:rPr>
      </w:pPr>
      <w:r>
        <w:rPr>
          <w:sz w:val="24"/>
          <w:szCs w:val="24"/>
        </w:rPr>
        <w:t xml:space="preserve">A daily practice of gratitude for what we have and the people and things that bring us joy, is a very effective way of </w:t>
      </w:r>
      <w:r w:rsidR="00E765C5">
        <w:rPr>
          <w:sz w:val="24"/>
          <w:szCs w:val="24"/>
        </w:rPr>
        <w:t>strengthening</w:t>
      </w:r>
      <w:r>
        <w:rPr>
          <w:sz w:val="24"/>
          <w:szCs w:val="24"/>
        </w:rPr>
        <w:t xml:space="preserve"> our bonds and relationships with ourselves and others. We release serotonin when we feel grateful </w:t>
      </w:r>
      <w:r w:rsidR="00E765C5">
        <w:rPr>
          <w:sz w:val="24"/>
          <w:szCs w:val="24"/>
        </w:rPr>
        <w:t xml:space="preserve">and the effects of just 1 gratitude writing activity can have a lasting effect of happiness and wellbeing. </w:t>
      </w:r>
    </w:p>
    <w:p w14:paraId="6EEF1AF8" w14:textId="77777777" w:rsidR="00720C5D" w:rsidRPr="00720C5D" w:rsidRDefault="00E765C5" w:rsidP="00E765C5">
      <w:pPr>
        <w:pStyle w:val="NormalWeb"/>
        <w:shd w:val="clear" w:color="auto" w:fill="FFFFFF"/>
        <w:spacing w:before="0" w:beforeAutospacing="0" w:after="375" w:afterAutospacing="0" w:line="390" w:lineRule="atLeast"/>
        <w:rPr>
          <w:rFonts w:ascii="Helvetica" w:hAnsi="Helvetica" w:cs="Helvetica"/>
          <w:color w:val="454545"/>
          <w:sz w:val="18"/>
          <w:szCs w:val="18"/>
        </w:rPr>
      </w:pPr>
      <w:r w:rsidRPr="00720C5D">
        <w:rPr>
          <w:rFonts w:ascii="Helvetica" w:hAnsi="Helvetica" w:cs="Helvetica"/>
          <w:color w:val="454545"/>
          <w:sz w:val="18"/>
          <w:szCs w:val="18"/>
        </w:rPr>
        <w:t>“The benefits of gratitude start with the dopamine system, because feeling grateful activates the brain stem region that produces dopamine. Additionally, gratitude toward others increases activity in social dopamine circuits, which makes social interactions more enjoyable.</w:t>
      </w:r>
    </w:p>
    <w:p w14:paraId="2104F367" w14:textId="0D32BFA7" w:rsidR="00E765C5" w:rsidRPr="00720C5D" w:rsidRDefault="00E765C5" w:rsidP="00E765C5">
      <w:pPr>
        <w:pStyle w:val="NormalWeb"/>
        <w:shd w:val="clear" w:color="auto" w:fill="FFFFFF"/>
        <w:spacing w:before="0" w:beforeAutospacing="0" w:after="375" w:afterAutospacing="0" w:line="390" w:lineRule="atLeast"/>
        <w:rPr>
          <w:rFonts w:ascii="Helvetica" w:hAnsi="Helvetica" w:cs="Helvetica"/>
          <w:color w:val="454545"/>
          <w:sz w:val="18"/>
          <w:szCs w:val="18"/>
        </w:rPr>
      </w:pPr>
      <w:r w:rsidRPr="00720C5D">
        <w:rPr>
          <w:rFonts w:ascii="Helvetica" w:hAnsi="Helvetica" w:cs="Helvetica"/>
          <w:color w:val="454545"/>
          <w:sz w:val="18"/>
          <w:szCs w:val="18"/>
        </w:rPr>
        <w:t>Like the anti-depressant Prozac, gratitude increases circulating levels of the neurotransmitter serotonin.</w:t>
      </w:r>
    </w:p>
    <w:p w14:paraId="55FA883D" w14:textId="7DF09B4F" w:rsidR="00E765C5" w:rsidRPr="00720C5D" w:rsidRDefault="00E765C5" w:rsidP="00E765C5">
      <w:pPr>
        <w:pStyle w:val="NormalWeb"/>
        <w:shd w:val="clear" w:color="auto" w:fill="FFFFFF"/>
        <w:spacing w:before="0" w:beforeAutospacing="0" w:after="375" w:afterAutospacing="0" w:line="390" w:lineRule="atLeast"/>
        <w:rPr>
          <w:rFonts w:ascii="Helvetica" w:hAnsi="Helvetica" w:cs="Helvetica"/>
          <w:color w:val="454545"/>
          <w:sz w:val="18"/>
          <w:szCs w:val="18"/>
        </w:rPr>
      </w:pPr>
      <w:r w:rsidRPr="00720C5D">
        <w:rPr>
          <w:rFonts w:ascii="Helvetica" w:hAnsi="Helvetica" w:cs="Helvetica"/>
          <w:color w:val="454545"/>
          <w:sz w:val="18"/>
          <w:szCs w:val="18"/>
        </w:rPr>
        <w:t xml:space="preserve">Thinking of </w:t>
      </w:r>
      <w:r w:rsidR="00720C5D" w:rsidRPr="00720C5D">
        <w:rPr>
          <w:rFonts w:ascii="Helvetica" w:hAnsi="Helvetica" w:cs="Helvetica"/>
          <w:color w:val="454545"/>
          <w:sz w:val="18"/>
          <w:szCs w:val="18"/>
        </w:rPr>
        <w:t>things,</w:t>
      </w:r>
      <w:r w:rsidRPr="00720C5D">
        <w:rPr>
          <w:rFonts w:ascii="Helvetica" w:hAnsi="Helvetica" w:cs="Helvetica"/>
          <w:color w:val="454545"/>
          <w:sz w:val="18"/>
          <w:szCs w:val="18"/>
        </w:rPr>
        <w:t xml:space="preserve"> you are grateful for forces you to focus on the positive aspects of your life. This simple act increases serotonin production in the anterior cingulate cortex!”</w:t>
      </w:r>
    </w:p>
    <w:p w14:paraId="444DC1DA" w14:textId="595A034B" w:rsidR="00E560F6" w:rsidRDefault="00E560F6" w:rsidP="00E560F6">
      <w:pPr>
        <w:rPr>
          <w:sz w:val="24"/>
          <w:szCs w:val="24"/>
        </w:rPr>
      </w:pPr>
      <w:r>
        <w:rPr>
          <w:sz w:val="24"/>
          <w:szCs w:val="24"/>
        </w:rPr>
        <w:t>Gratitude and the sharing of our appreciation is a very special part of the NVC process</w:t>
      </w:r>
      <w:r w:rsidR="00720C5D">
        <w:rPr>
          <w:sz w:val="24"/>
          <w:szCs w:val="24"/>
        </w:rPr>
        <w:t xml:space="preserve">. It </w:t>
      </w:r>
      <w:r>
        <w:rPr>
          <w:sz w:val="24"/>
          <w:szCs w:val="24"/>
        </w:rPr>
        <w:t xml:space="preserve">really lets the other person know how much we value our connection and the things that they have done which bring a spark of joy into our lives. </w:t>
      </w:r>
    </w:p>
    <w:p w14:paraId="57488CA3" w14:textId="0E3AB171" w:rsidR="00E560F6" w:rsidRDefault="00E560F6" w:rsidP="00E560F6">
      <w:pPr>
        <w:rPr>
          <w:sz w:val="24"/>
          <w:szCs w:val="24"/>
        </w:rPr>
      </w:pPr>
      <w:r>
        <w:rPr>
          <w:sz w:val="24"/>
          <w:szCs w:val="24"/>
        </w:rPr>
        <w:t xml:space="preserve">We often say </w:t>
      </w:r>
      <w:r w:rsidR="00E765C5">
        <w:rPr>
          <w:sz w:val="24"/>
          <w:szCs w:val="24"/>
        </w:rPr>
        <w:t>“</w:t>
      </w:r>
      <w:r>
        <w:rPr>
          <w:sz w:val="24"/>
          <w:szCs w:val="24"/>
        </w:rPr>
        <w:t>thank you</w:t>
      </w:r>
      <w:r w:rsidR="00E765C5">
        <w:rPr>
          <w:sz w:val="24"/>
          <w:szCs w:val="24"/>
        </w:rPr>
        <w:t>”</w:t>
      </w:r>
      <w:r>
        <w:rPr>
          <w:sz w:val="24"/>
          <w:szCs w:val="24"/>
        </w:rPr>
        <w:t xml:space="preserve"> to one another and this is a beautiful start. If </w:t>
      </w:r>
      <w:r w:rsidR="00E765C5">
        <w:rPr>
          <w:sz w:val="24"/>
          <w:szCs w:val="24"/>
        </w:rPr>
        <w:t xml:space="preserve">we </w:t>
      </w:r>
      <w:r>
        <w:rPr>
          <w:sz w:val="24"/>
          <w:szCs w:val="24"/>
        </w:rPr>
        <w:t>really wan</w:t>
      </w:r>
      <w:r w:rsidR="00E765C5">
        <w:rPr>
          <w:sz w:val="24"/>
          <w:szCs w:val="24"/>
        </w:rPr>
        <w:t>t</w:t>
      </w:r>
      <w:r>
        <w:rPr>
          <w:sz w:val="24"/>
          <w:szCs w:val="24"/>
        </w:rPr>
        <w:t xml:space="preserve"> the other person to receive our thanks with the full effect of our gratitude towards them then we can</w:t>
      </w:r>
      <w:r w:rsidR="00E765C5">
        <w:rPr>
          <w:sz w:val="24"/>
          <w:szCs w:val="24"/>
        </w:rPr>
        <w:t xml:space="preserve"> also</w:t>
      </w:r>
      <w:r>
        <w:rPr>
          <w:sz w:val="24"/>
          <w:szCs w:val="24"/>
        </w:rPr>
        <w:t xml:space="preserve"> use th</w:t>
      </w:r>
      <w:r w:rsidR="00E765C5">
        <w:rPr>
          <w:sz w:val="24"/>
          <w:szCs w:val="24"/>
        </w:rPr>
        <w:t>e</w:t>
      </w:r>
      <w:r>
        <w:rPr>
          <w:sz w:val="24"/>
          <w:szCs w:val="24"/>
        </w:rPr>
        <w:t xml:space="preserve"> NVC process to help us share why we appreciate them so much.</w:t>
      </w:r>
    </w:p>
    <w:p w14:paraId="103AA193" w14:textId="4BB30BC7" w:rsidR="006551AD" w:rsidRPr="006551AD" w:rsidRDefault="006551AD" w:rsidP="00E560F6">
      <w:pPr>
        <w:rPr>
          <w:b/>
          <w:bCs/>
          <w:sz w:val="24"/>
          <w:szCs w:val="24"/>
        </w:rPr>
      </w:pPr>
      <w:r w:rsidRPr="006551AD">
        <w:rPr>
          <w:b/>
          <w:bCs/>
          <w:sz w:val="24"/>
          <w:szCs w:val="24"/>
        </w:rPr>
        <w:t>Exercise:</w:t>
      </w:r>
    </w:p>
    <w:p w14:paraId="112460EF" w14:textId="7DD284B9" w:rsidR="00E765C5" w:rsidRPr="006551AD" w:rsidRDefault="006551AD" w:rsidP="00E560F6">
      <w:pPr>
        <w:rPr>
          <w:i/>
          <w:iCs/>
          <w:sz w:val="24"/>
          <w:szCs w:val="24"/>
        </w:rPr>
      </w:pPr>
      <w:r w:rsidRPr="006551AD">
        <w:rPr>
          <w:i/>
          <w:iCs/>
          <w:sz w:val="24"/>
          <w:szCs w:val="24"/>
        </w:rPr>
        <w:t>Can you remember someone or some people who you would love to say thank you too now? These can be people who you have not had the chance to thank fully or people who you have thanked but would love to thank again in this way</w:t>
      </w:r>
    </w:p>
    <w:p w14:paraId="2182FB58" w14:textId="38F1172A" w:rsidR="00E765C5" w:rsidRDefault="00E765C5" w:rsidP="00E560F6">
      <w:pPr>
        <w:rPr>
          <w:sz w:val="24"/>
          <w:szCs w:val="24"/>
        </w:rPr>
      </w:pPr>
    </w:p>
    <w:p w14:paraId="141288F1" w14:textId="261C417F" w:rsidR="00E765C5" w:rsidRDefault="00E765C5" w:rsidP="00E560F6">
      <w:pPr>
        <w:rPr>
          <w:sz w:val="24"/>
          <w:szCs w:val="24"/>
        </w:rPr>
      </w:pPr>
    </w:p>
    <w:p w14:paraId="6ABC37A6" w14:textId="77777777" w:rsidR="00E765C5" w:rsidRDefault="00E765C5" w:rsidP="00E560F6">
      <w:pPr>
        <w:rPr>
          <w:sz w:val="24"/>
          <w:szCs w:val="24"/>
        </w:rPr>
      </w:pPr>
    </w:p>
    <w:p w14:paraId="13B9CA5A" w14:textId="66077180" w:rsidR="00E765C5" w:rsidRDefault="00E765C5" w:rsidP="00E765C5">
      <w:pPr>
        <w:jc w:val="center"/>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65C5">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The </w:t>
      </w:r>
      <w:r>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w:t>
      </w:r>
      <w:r w:rsidRPr="00E765C5">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ratitude </w:t>
      </w:r>
      <w:r>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Pr="00E765C5">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rocess</w:t>
      </w:r>
    </w:p>
    <w:p w14:paraId="39703343" w14:textId="77777777" w:rsidR="00E765C5" w:rsidRDefault="00E765C5" w:rsidP="00E765C5">
      <w:pPr>
        <w:jc w:val="center"/>
        <w:rPr>
          <w:b/>
          <w:bCs/>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7FC54E8" w14:textId="206B6809" w:rsidR="00E765C5" w:rsidRDefault="00E765C5" w:rsidP="00E765C5">
      <w:pPr>
        <w:pStyle w:val="ListParagraph"/>
        <w:numPr>
          <w:ilvl w:val="0"/>
          <w:numId w:val="2"/>
        </w:numPr>
        <w:rPr>
          <w:sz w:val="24"/>
          <w:szCs w:val="24"/>
        </w:rPr>
      </w:pPr>
      <w:r>
        <w:rPr>
          <w:sz w:val="24"/>
          <w:szCs w:val="24"/>
        </w:rPr>
        <w:t>Remember something that someone did for you that you feel grateful for:</w:t>
      </w:r>
    </w:p>
    <w:p w14:paraId="5382DAD0" w14:textId="4D40CB69" w:rsidR="00E765C5" w:rsidRDefault="00E765C5" w:rsidP="00E765C5">
      <w:pPr>
        <w:rPr>
          <w:sz w:val="24"/>
          <w:szCs w:val="24"/>
        </w:rPr>
      </w:pPr>
    </w:p>
    <w:p w14:paraId="49C848D8" w14:textId="239F6E2C" w:rsidR="00E765C5" w:rsidRDefault="00E765C5" w:rsidP="00E765C5">
      <w:pPr>
        <w:rPr>
          <w:sz w:val="24"/>
          <w:szCs w:val="24"/>
        </w:rPr>
      </w:pPr>
    </w:p>
    <w:p w14:paraId="36525072" w14:textId="0EE503AD" w:rsidR="00E765C5" w:rsidRDefault="00E765C5" w:rsidP="00E765C5">
      <w:pPr>
        <w:rPr>
          <w:sz w:val="24"/>
          <w:szCs w:val="24"/>
        </w:rPr>
      </w:pPr>
    </w:p>
    <w:p w14:paraId="02CACAA9" w14:textId="77777777" w:rsidR="00E765C5" w:rsidRPr="00E765C5" w:rsidRDefault="00E765C5" w:rsidP="00E765C5">
      <w:pPr>
        <w:rPr>
          <w:sz w:val="24"/>
          <w:szCs w:val="24"/>
        </w:rPr>
      </w:pPr>
    </w:p>
    <w:p w14:paraId="675AA94B" w14:textId="594A2C4B" w:rsidR="00E765C5" w:rsidRDefault="00E765C5" w:rsidP="00E765C5">
      <w:pPr>
        <w:pStyle w:val="ListParagraph"/>
        <w:numPr>
          <w:ilvl w:val="0"/>
          <w:numId w:val="2"/>
        </w:numPr>
        <w:rPr>
          <w:sz w:val="24"/>
          <w:szCs w:val="24"/>
        </w:rPr>
      </w:pPr>
      <w:r>
        <w:rPr>
          <w:sz w:val="24"/>
          <w:szCs w:val="24"/>
        </w:rPr>
        <w:t xml:space="preserve">Which of your needs were fulfilled or contributed towards by them doing </w:t>
      </w:r>
      <w:proofErr w:type="gramStart"/>
      <w:r>
        <w:rPr>
          <w:sz w:val="24"/>
          <w:szCs w:val="24"/>
        </w:rPr>
        <w:t>so?</w:t>
      </w:r>
      <w:r w:rsidR="001538F9">
        <w:rPr>
          <w:sz w:val="24"/>
          <w:szCs w:val="24"/>
        </w:rPr>
        <w:t>:</w:t>
      </w:r>
      <w:proofErr w:type="gramEnd"/>
    </w:p>
    <w:p w14:paraId="393A7BD6" w14:textId="6352EBBD" w:rsidR="00E765C5" w:rsidRDefault="00E765C5" w:rsidP="00E765C5">
      <w:pPr>
        <w:rPr>
          <w:sz w:val="24"/>
          <w:szCs w:val="24"/>
        </w:rPr>
      </w:pPr>
    </w:p>
    <w:p w14:paraId="7F2AA246" w14:textId="21A057DC" w:rsidR="00E765C5" w:rsidRDefault="00E765C5" w:rsidP="00E765C5">
      <w:pPr>
        <w:rPr>
          <w:sz w:val="24"/>
          <w:szCs w:val="24"/>
        </w:rPr>
      </w:pPr>
    </w:p>
    <w:p w14:paraId="1F57534A" w14:textId="7422F27B" w:rsidR="00E765C5" w:rsidRDefault="00E765C5" w:rsidP="00E765C5">
      <w:pPr>
        <w:rPr>
          <w:sz w:val="24"/>
          <w:szCs w:val="24"/>
        </w:rPr>
      </w:pPr>
    </w:p>
    <w:p w14:paraId="7BBD4627" w14:textId="77777777" w:rsidR="00E765C5" w:rsidRPr="00E765C5" w:rsidRDefault="00E765C5" w:rsidP="00E765C5">
      <w:pPr>
        <w:rPr>
          <w:sz w:val="24"/>
          <w:szCs w:val="24"/>
        </w:rPr>
      </w:pPr>
    </w:p>
    <w:p w14:paraId="4ADE1EA9" w14:textId="0D922A17" w:rsidR="00E765C5" w:rsidRDefault="00E765C5" w:rsidP="00E765C5">
      <w:pPr>
        <w:pStyle w:val="ListParagraph"/>
        <w:numPr>
          <w:ilvl w:val="0"/>
          <w:numId w:val="2"/>
        </w:numPr>
        <w:rPr>
          <w:sz w:val="24"/>
          <w:szCs w:val="24"/>
        </w:rPr>
      </w:pPr>
      <w:r>
        <w:rPr>
          <w:sz w:val="24"/>
          <w:szCs w:val="24"/>
        </w:rPr>
        <w:t xml:space="preserve">How did you feel when they did this for </w:t>
      </w:r>
      <w:proofErr w:type="gramStart"/>
      <w:r>
        <w:rPr>
          <w:sz w:val="24"/>
          <w:szCs w:val="24"/>
        </w:rPr>
        <w:t>you?</w:t>
      </w:r>
      <w:r w:rsidR="001538F9">
        <w:rPr>
          <w:sz w:val="24"/>
          <w:szCs w:val="24"/>
        </w:rPr>
        <w:t>:</w:t>
      </w:r>
      <w:proofErr w:type="gramEnd"/>
      <w:r>
        <w:rPr>
          <w:sz w:val="24"/>
          <w:szCs w:val="24"/>
        </w:rPr>
        <w:br/>
      </w:r>
    </w:p>
    <w:p w14:paraId="4B2D471A" w14:textId="6C216762" w:rsidR="00E765C5" w:rsidRDefault="00E765C5" w:rsidP="00E765C5">
      <w:pPr>
        <w:rPr>
          <w:sz w:val="24"/>
          <w:szCs w:val="24"/>
        </w:rPr>
      </w:pPr>
    </w:p>
    <w:p w14:paraId="5887FFAE" w14:textId="74689165" w:rsidR="00E765C5" w:rsidRDefault="00E765C5" w:rsidP="00E765C5">
      <w:pPr>
        <w:rPr>
          <w:sz w:val="24"/>
          <w:szCs w:val="24"/>
        </w:rPr>
      </w:pPr>
    </w:p>
    <w:p w14:paraId="6A9ED210" w14:textId="77777777" w:rsidR="00E765C5" w:rsidRPr="00E765C5" w:rsidRDefault="00E765C5" w:rsidP="00E765C5">
      <w:pPr>
        <w:rPr>
          <w:sz w:val="24"/>
          <w:szCs w:val="24"/>
        </w:rPr>
      </w:pPr>
    </w:p>
    <w:p w14:paraId="31685B98" w14:textId="3B657CF6" w:rsidR="00E765C5" w:rsidRDefault="00E765C5" w:rsidP="00E765C5">
      <w:pPr>
        <w:pStyle w:val="ListParagraph"/>
        <w:numPr>
          <w:ilvl w:val="0"/>
          <w:numId w:val="2"/>
        </w:numPr>
        <w:rPr>
          <w:sz w:val="24"/>
          <w:szCs w:val="24"/>
        </w:rPr>
      </w:pPr>
      <w:r>
        <w:rPr>
          <w:sz w:val="24"/>
          <w:szCs w:val="24"/>
        </w:rPr>
        <w:t xml:space="preserve">What did I do to enable </w:t>
      </w:r>
      <w:proofErr w:type="gramStart"/>
      <w:r>
        <w:rPr>
          <w:sz w:val="24"/>
          <w:szCs w:val="24"/>
        </w:rPr>
        <w:t>this?</w:t>
      </w:r>
      <w:r w:rsidR="001538F9">
        <w:rPr>
          <w:sz w:val="24"/>
          <w:szCs w:val="24"/>
        </w:rPr>
        <w:t>:</w:t>
      </w:r>
      <w:proofErr w:type="gramEnd"/>
    </w:p>
    <w:p w14:paraId="4A8639E7" w14:textId="235CEB63" w:rsidR="00E765C5" w:rsidRDefault="00E765C5" w:rsidP="00E765C5">
      <w:pPr>
        <w:rPr>
          <w:sz w:val="24"/>
          <w:szCs w:val="24"/>
        </w:rPr>
      </w:pPr>
    </w:p>
    <w:p w14:paraId="3EBEFACC" w14:textId="3FA8490A" w:rsidR="001538F9" w:rsidRDefault="001538F9" w:rsidP="00E765C5">
      <w:pPr>
        <w:rPr>
          <w:sz w:val="24"/>
          <w:szCs w:val="24"/>
        </w:rPr>
      </w:pPr>
    </w:p>
    <w:p w14:paraId="3606D1CF" w14:textId="2ED7B327" w:rsidR="001538F9" w:rsidRDefault="001538F9" w:rsidP="00E765C5">
      <w:pPr>
        <w:rPr>
          <w:sz w:val="24"/>
          <w:szCs w:val="24"/>
        </w:rPr>
      </w:pPr>
    </w:p>
    <w:p w14:paraId="24009B30" w14:textId="464E46DF" w:rsidR="006551AD" w:rsidRDefault="006551AD" w:rsidP="00E765C5">
      <w:pPr>
        <w:rPr>
          <w:sz w:val="24"/>
          <w:szCs w:val="24"/>
        </w:rPr>
      </w:pPr>
    </w:p>
    <w:p w14:paraId="1E7829B3" w14:textId="77777777" w:rsidR="001538F9" w:rsidRDefault="001538F9" w:rsidP="001538F9">
      <w:pPr>
        <w:rPr>
          <w:sz w:val="24"/>
          <w:szCs w:val="24"/>
        </w:rPr>
      </w:pPr>
    </w:p>
    <w:p w14:paraId="6043A75B" w14:textId="77777777" w:rsidR="001538F9" w:rsidRPr="00E765C5" w:rsidRDefault="001538F9" w:rsidP="00E765C5">
      <w:pPr>
        <w:rPr>
          <w:sz w:val="24"/>
          <w:szCs w:val="24"/>
        </w:rPr>
      </w:pPr>
    </w:p>
    <w:sectPr w:rsidR="001538F9" w:rsidRPr="00E7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272C"/>
    <w:multiLevelType w:val="hybridMultilevel"/>
    <w:tmpl w:val="1D78C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CE0D44"/>
    <w:multiLevelType w:val="hybridMultilevel"/>
    <w:tmpl w:val="A42A7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F6"/>
    <w:rsid w:val="0005471B"/>
    <w:rsid w:val="001538F9"/>
    <w:rsid w:val="006551AD"/>
    <w:rsid w:val="00720C5D"/>
    <w:rsid w:val="00E560F6"/>
    <w:rsid w:val="00E76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844A"/>
  <w15:chartTrackingRefBased/>
  <w15:docId w15:val="{6F1A275B-C3DD-446C-A412-995AE7DD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Buggy</dc:creator>
  <cp:keywords/>
  <dc:description/>
  <cp:lastModifiedBy>Emma Buggy</cp:lastModifiedBy>
  <cp:revision>2</cp:revision>
  <dcterms:created xsi:type="dcterms:W3CDTF">2022-02-22T13:01:00Z</dcterms:created>
  <dcterms:modified xsi:type="dcterms:W3CDTF">2022-02-22T13:01:00Z</dcterms:modified>
</cp:coreProperties>
</file>